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50"/>
        <w:gridCol w:w="4550"/>
      </w:tblGrid>
      <w:tr w14:paraId="0311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0" w:hRule="atLeast"/>
        </w:trPr>
        <w:tc>
          <w:tcPr>
            <w:tcW w:w="9100" w:type="dxa"/>
            <w:gridSpan w:val="2"/>
          </w:tcPr>
          <w:p w14:paraId="3A9F8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44"/>
                <w:szCs w:val="44"/>
                <w:bdr w:val="none" w:color="auto" w:sz="0" w:space="0"/>
                <w:shd w:val="clear" w:fill="FFFFFF"/>
              </w:rPr>
              <w:t>霞浦县民族中学招聘编外合同教师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44"/>
                <w:szCs w:val="44"/>
                <w:bdr w:val="none" w:color="auto" w:sz="0" w:space="0"/>
                <w:shd w:val="clear" w:fill="FFFFFF"/>
                <w:lang w:val="en-US" w:eastAsia="zh-CN"/>
              </w:rPr>
              <w:t>岗位表</w:t>
            </w:r>
          </w:p>
          <w:bookmarkEnd w:id="0"/>
          <w:p w14:paraId="04845584">
            <w:pPr>
              <w:jc w:val="center"/>
              <w:rPr>
                <w:vertAlign w:val="baseline"/>
              </w:rPr>
            </w:pPr>
          </w:p>
        </w:tc>
      </w:tr>
      <w:tr w14:paraId="26ED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3" w:hRule="atLeast"/>
        </w:trPr>
        <w:tc>
          <w:tcPr>
            <w:tcW w:w="4550" w:type="dxa"/>
          </w:tcPr>
          <w:p w14:paraId="233E2447">
            <w:pPr>
              <w:jc w:val="center"/>
              <w:rPr>
                <w:sz w:val="44"/>
                <w:szCs w:val="4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中学政治</w:t>
            </w:r>
          </w:p>
        </w:tc>
        <w:tc>
          <w:tcPr>
            <w:tcW w:w="4550" w:type="dxa"/>
          </w:tcPr>
          <w:p w14:paraId="3FD3ED36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center"/>
              <w:rPr>
                <w:sz w:val="44"/>
                <w:szCs w:val="4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1人</w:t>
            </w:r>
          </w:p>
        </w:tc>
      </w:tr>
      <w:tr w14:paraId="65A7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3" w:hRule="atLeast"/>
        </w:trPr>
        <w:tc>
          <w:tcPr>
            <w:tcW w:w="4550" w:type="dxa"/>
          </w:tcPr>
          <w:p w14:paraId="64F62819">
            <w:pPr>
              <w:jc w:val="center"/>
              <w:rPr>
                <w:sz w:val="44"/>
                <w:szCs w:val="4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中学语文</w:t>
            </w:r>
          </w:p>
        </w:tc>
        <w:tc>
          <w:tcPr>
            <w:tcW w:w="4550" w:type="dxa"/>
          </w:tcPr>
          <w:p w14:paraId="5C7874E1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 w:firstLine="420" w:firstLineChars="0"/>
              <w:jc w:val="center"/>
              <w:rPr>
                <w:sz w:val="44"/>
                <w:szCs w:val="4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1人</w:t>
            </w:r>
          </w:p>
        </w:tc>
      </w:tr>
      <w:tr w14:paraId="0ACB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12" w:hRule="atLeast"/>
        </w:trPr>
        <w:tc>
          <w:tcPr>
            <w:tcW w:w="4550" w:type="dxa"/>
          </w:tcPr>
          <w:p w14:paraId="7D20852A">
            <w:pPr>
              <w:jc w:val="center"/>
              <w:rPr>
                <w:sz w:val="44"/>
                <w:szCs w:val="4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中学历史</w:t>
            </w:r>
          </w:p>
        </w:tc>
        <w:tc>
          <w:tcPr>
            <w:tcW w:w="4550" w:type="dxa"/>
          </w:tcPr>
          <w:p w14:paraId="324A3A99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44"/>
                <w:szCs w:val="44"/>
              </w:rPr>
              <w:t>2人</w:t>
            </w:r>
          </w:p>
          <w:p w14:paraId="2C8C26FE">
            <w:pPr>
              <w:jc w:val="center"/>
              <w:rPr>
                <w:sz w:val="44"/>
                <w:szCs w:val="44"/>
                <w:vertAlign w:val="baseline"/>
              </w:rPr>
            </w:pPr>
          </w:p>
        </w:tc>
      </w:tr>
    </w:tbl>
    <w:p w14:paraId="70D28F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72376"/>
    <w:rsid w:val="2C9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2025-08-19T03:50:00Z</dcterms:created>
  <dc:creator>可乐</dc:creator>
  <cp:lastModifiedBy>可乐</cp:lastModifiedBy>
  <dcterms:modified xsi:type="dcterms:W3CDTF">2025-08-19T03:51:34Z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52DFE44D670B4FC682C0E3B4C4AA8824_11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