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附件1：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</w:t>
      </w:r>
      <w:bookmarkStart w:id="0" w:name="OLE_LINK2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金湖未来城地块小学</w:t>
      </w:r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2025年第二批次公开选聘教职人员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审核组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u w:val="none"/>
        </w:rPr>
        <w:t>雄安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史家胡同小学金湖未来城地块小学2025年第二批次</w:t>
      </w:r>
      <w:r>
        <w:rPr>
          <w:rFonts w:hint="eastAsia" w:ascii="仿宋" w:hAnsi="仿宋" w:eastAsia="仿宋" w:cs="仿宋"/>
          <w:sz w:val="32"/>
          <w:szCs w:val="32"/>
          <w:u w:val="none"/>
        </w:rPr>
        <w:t>公开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  <w:u w:val="none"/>
        </w:rPr>
        <w:t>聘教职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U0ZTFiNmYxY2YxZDRhZGZmMTM4NGU4YzU5NjgifQ=="/>
    <w:docVar w:name="KSO_WPS_MARK_KEY" w:val="17a25914-86f5-4a4c-a3ab-6cd3a595130f"/>
  </w:docVars>
  <w:rsids>
    <w:rsidRoot w:val="1512270E"/>
    <w:rsid w:val="07931C0E"/>
    <w:rsid w:val="1512270E"/>
    <w:rsid w:val="18521082"/>
    <w:rsid w:val="269A3859"/>
    <w:rsid w:val="3BF5405A"/>
    <w:rsid w:val="4D4974DD"/>
    <w:rsid w:val="F7E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0</TotalTime>
  <ScaleCrop>false</ScaleCrop>
  <LinksUpToDate>false</LinksUpToDate>
  <CharactersWithSpaces>310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楠</cp:lastModifiedBy>
  <dcterms:modified xsi:type="dcterms:W3CDTF">2025-06-25T02:44:28Z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30D9BBCF8722AC6EF0DB1366569AE891_43</vt:lpwstr>
  </property>
</Properties>
</file>